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103" w:rsidRPr="00722103" w:rsidRDefault="00722103" w:rsidP="007221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 xml:space="preserve">БАШКОРТОСТАН        РЕСПУБЛИКАҺЫ      </w:t>
      </w:r>
      <w:r w:rsidRPr="0072210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2632075</wp:posOffset>
            </wp:positionH>
            <wp:positionV relativeFrom="paragraph">
              <wp:posOffset>25400</wp:posOffset>
            </wp:positionV>
            <wp:extent cx="857250" cy="1276350"/>
            <wp:effectExtent l="0" t="0" r="0" b="0"/>
            <wp:wrapTight wrapText="bothSides">
              <wp:wrapPolygon edited="0">
                <wp:start x="0" y="0"/>
                <wp:lineTo x="0" y="21278"/>
                <wp:lineTo x="21120" y="21278"/>
                <wp:lineTo x="21120" y="0"/>
                <wp:lineTo x="0" y="0"/>
              </wp:wrapPolygon>
            </wp:wrapTight>
            <wp:docPr id="5" name="Рисунок 5" descr="герб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27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 xml:space="preserve">            РЕСПУБЛИКА           БАШКОРТОСТАН</w:t>
      </w:r>
    </w:p>
    <w:p w:rsidR="00722103" w:rsidRPr="00722103" w:rsidRDefault="00722103" w:rsidP="00722103">
      <w:pPr>
        <w:widowControl w:val="0"/>
        <w:autoSpaceDE w:val="0"/>
        <w:autoSpaceDN w:val="0"/>
        <w:adjustRightInd w:val="0"/>
        <w:spacing w:after="0" w:line="240" w:lineRule="auto"/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</w:pPr>
      <w:proofErr w:type="gramStart"/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Й</w:t>
      </w:r>
      <w:r w:rsidRPr="00722103">
        <w:rPr>
          <w:rFonts w:ascii="Times New Roman" w:eastAsia="Times New Roman" w:hAnsi="Times New Roman" w:cs="Lucida Sans Unicode"/>
          <w:b/>
          <w:sz w:val="20"/>
          <w:szCs w:val="20"/>
          <w:lang w:eastAsia="ru-RU"/>
        </w:rPr>
        <w:t>Ә</w:t>
      </w: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РМ</w:t>
      </w:r>
      <w:r w:rsidRPr="00722103">
        <w:rPr>
          <w:rFonts w:ascii="Times New Roman" w:eastAsia="Times New Roman" w:hAnsi="Times New Roman" w:cs="Lucida Sans Unicode"/>
          <w:b/>
          <w:sz w:val="20"/>
          <w:szCs w:val="20"/>
          <w:lang w:eastAsia="ru-RU"/>
        </w:rPr>
        <w:t>Ә</w:t>
      </w: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К</w:t>
      </w:r>
      <w:r w:rsidRPr="00722103">
        <w:rPr>
          <w:rFonts w:ascii="Times New Roman" w:eastAsia="Times New Roman" w:hAnsi="Times New Roman" w:cs="Lucida Sans Unicode"/>
          <w:b/>
          <w:sz w:val="20"/>
          <w:szCs w:val="20"/>
          <w:lang w:eastAsia="ru-RU"/>
        </w:rPr>
        <w:t>Ә</w:t>
      </w: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Й  РАЙОНЫ</w:t>
      </w:r>
      <w:proofErr w:type="gramEnd"/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 xml:space="preserve">   МУНИЦИПАЛЬ                             АДМИНИСТРАЦИЯ          СЕЛЬСКОГО</w:t>
      </w:r>
    </w:p>
    <w:p w:rsidR="00722103" w:rsidRPr="00722103" w:rsidRDefault="00722103" w:rsidP="00722103">
      <w:pPr>
        <w:widowControl w:val="0"/>
        <w:autoSpaceDE w:val="0"/>
        <w:autoSpaceDN w:val="0"/>
        <w:adjustRightInd w:val="0"/>
        <w:spacing w:after="0" w:line="240" w:lineRule="auto"/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</w:pP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РАЙОНЫНЫҢ   И</w:t>
      </w: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val="be-BY" w:eastAsia="ru-RU"/>
        </w:rPr>
        <w:t>Ҫ</w:t>
      </w: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КЕ     СҮЛЛЕ   АУЫЛ                                ПОСЕЛЕНИЯ      СТАРОСУЛЛИНСКИЙ</w:t>
      </w:r>
    </w:p>
    <w:p w:rsidR="00722103" w:rsidRPr="00722103" w:rsidRDefault="00722103" w:rsidP="00722103">
      <w:pPr>
        <w:widowControl w:val="0"/>
        <w:autoSpaceDE w:val="0"/>
        <w:autoSpaceDN w:val="0"/>
        <w:adjustRightInd w:val="0"/>
        <w:spacing w:after="0" w:line="240" w:lineRule="auto"/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</w:pP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СОВЕТЫ          АУЫЛ         БИЛ</w:t>
      </w:r>
      <w:r w:rsidRPr="007221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Ә</w:t>
      </w: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М</w:t>
      </w:r>
      <w:r w:rsidRPr="007221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ӘҺ</w:t>
      </w: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Е                                               СЕЛЬСОВЕТ        МУНИЦИПАЛЬНОГО</w:t>
      </w:r>
    </w:p>
    <w:p w:rsidR="00722103" w:rsidRPr="00722103" w:rsidRDefault="00722103" w:rsidP="00722103">
      <w:pPr>
        <w:widowControl w:val="0"/>
        <w:autoSpaceDE w:val="0"/>
        <w:autoSpaceDN w:val="0"/>
        <w:adjustRightInd w:val="0"/>
        <w:spacing w:after="0" w:line="240" w:lineRule="auto"/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</w:pP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 xml:space="preserve">                 ХАКИМИ</w:t>
      </w:r>
      <w:r w:rsidRPr="007221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Ә</w:t>
      </w: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ТЕ                                                                       РАЙОНА     ЕРМЕКЕЕВСКИЙ     РАЙОН</w:t>
      </w:r>
    </w:p>
    <w:p w:rsidR="00722103" w:rsidRPr="00722103" w:rsidRDefault="00722103" w:rsidP="00722103">
      <w:pPr>
        <w:widowControl w:val="0"/>
        <w:autoSpaceDE w:val="0"/>
        <w:autoSpaceDN w:val="0"/>
        <w:adjustRightInd w:val="0"/>
        <w:spacing w:after="0" w:line="240" w:lineRule="auto"/>
        <w:rPr>
          <w:rFonts w:ascii="Lucida Sans Unicode" w:eastAsia="Times New Roman" w:hAnsi="Lucida Sans Unicode" w:cs="Lucida Sans Unicode"/>
          <w:sz w:val="16"/>
          <w:szCs w:val="16"/>
          <w:lang w:eastAsia="ru-RU"/>
        </w:rPr>
      </w:pPr>
      <w:proofErr w:type="gramStart"/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 xml:space="preserve">452195,   </w:t>
      </w:r>
      <w:proofErr w:type="gramEnd"/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>И</w:t>
      </w:r>
      <w:r w:rsidRPr="00722103">
        <w:rPr>
          <w:rFonts w:ascii="Lucida Sans Unicode" w:eastAsia="Times New Roman" w:hAnsi="Lucida Sans Unicode" w:cs="Lucida Sans Unicode"/>
          <w:sz w:val="16"/>
          <w:szCs w:val="16"/>
          <w:lang w:val="be-BY" w:eastAsia="ru-RU"/>
        </w:rPr>
        <w:t>ҫк</w:t>
      </w:r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 xml:space="preserve">е </w:t>
      </w:r>
      <w:proofErr w:type="spellStart"/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>С</w:t>
      </w:r>
      <w:r w:rsidRPr="00722103">
        <w:rPr>
          <w:rFonts w:ascii="Arial" w:eastAsia="Times New Roman" w:hAnsi="Arial" w:cs="Arial"/>
          <w:sz w:val="16"/>
          <w:szCs w:val="16"/>
          <w:lang w:eastAsia="ru-RU"/>
        </w:rPr>
        <w:t>ү</w:t>
      </w:r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>лле</w:t>
      </w:r>
      <w:proofErr w:type="spellEnd"/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 xml:space="preserve"> аулы,    У</w:t>
      </w:r>
      <w:r w:rsidRPr="00722103">
        <w:rPr>
          <w:rFonts w:ascii="Lucida Sans Unicode" w:eastAsia="Times New Roman" w:hAnsi="Lucida Sans Unicode" w:cs="Lucida Sans Unicode"/>
          <w:sz w:val="16"/>
          <w:szCs w:val="16"/>
          <w:lang w:val="be-BY" w:eastAsia="ru-RU"/>
        </w:rPr>
        <w:t>ҙ</w:t>
      </w:r>
      <w:r w:rsidRPr="00722103">
        <w:rPr>
          <w:rFonts w:ascii="Arial" w:eastAsia="Times New Roman" w:hAnsi="Arial" w:cs="Arial"/>
          <w:sz w:val="16"/>
          <w:szCs w:val="16"/>
          <w:lang w:val="be-BY" w:eastAsia="ru-RU"/>
        </w:rPr>
        <w:t>ә</w:t>
      </w:r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 xml:space="preserve">к  </w:t>
      </w:r>
      <w:proofErr w:type="spellStart"/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>урамы</w:t>
      </w:r>
      <w:proofErr w:type="spellEnd"/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 xml:space="preserve">,  84                                            452195, с. Старые </w:t>
      </w:r>
      <w:proofErr w:type="spellStart"/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>Сулли</w:t>
      </w:r>
      <w:proofErr w:type="spellEnd"/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>, ул. Центральная.84</w:t>
      </w:r>
    </w:p>
    <w:p w:rsidR="00800ECF" w:rsidRDefault="00722103" w:rsidP="003E0BC7">
      <w:pPr>
        <w:widowControl w:val="0"/>
        <w:autoSpaceDE w:val="0"/>
        <w:autoSpaceDN w:val="0"/>
        <w:adjustRightInd w:val="0"/>
        <w:spacing w:after="0" w:line="240" w:lineRule="auto"/>
        <w:rPr>
          <w:rFonts w:ascii="Lucida Sans Unicode" w:eastAsia="Times New Roman" w:hAnsi="Lucida Sans Unicode" w:cs="Lucida Sans Unicode"/>
          <w:sz w:val="16"/>
          <w:szCs w:val="16"/>
          <w:lang w:eastAsia="ru-RU"/>
        </w:rPr>
      </w:pPr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>тел.  2 – 63 – 73                                                                            тел.  2 – 63 – 73</w:t>
      </w:r>
    </w:p>
    <w:p w:rsidR="003E0BC7" w:rsidRPr="003E0BC7" w:rsidRDefault="003E0BC7" w:rsidP="003E0BC7">
      <w:pPr>
        <w:widowControl w:val="0"/>
        <w:autoSpaceDE w:val="0"/>
        <w:autoSpaceDN w:val="0"/>
        <w:adjustRightInd w:val="0"/>
        <w:spacing w:after="0" w:line="240" w:lineRule="auto"/>
        <w:rPr>
          <w:rFonts w:ascii="Lucida Sans Unicode" w:eastAsia="Times New Roman" w:hAnsi="Lucida Sans Unicode" w:cs="Lucida Sans Unicode"/>
          <w:sz w:val="16"/>
          <w:szCs w:val="16"/>
          <w:lang w:eastAsia="ru-RU"/>
        </w:rPr>
      </w:pPr>
      <w:r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>____________________________________________________________________________________________________________________</w:t>
      </w:r>
    </w:p>
    <w:p w:rsidR="00722103" w:rsidRDefault="00722103" w:rsidP="002131DE">
      <w:pPr>
        <w:pStyle w:val="a3"/>
        <w:rPr>
          <w:rFonts w:ascii="Times New Roman" w:eastAsia="Arial Unicode MS" w:hAnsi="Times New Roman"/>
          <w:b/>
          <w:sz w:val="26"/>
          <w:szCs w:val="26"/>
        </w:rPr>
      </w:pPr>
    </w:p>
    <w:p w:rsidR="002131DE" w:rsidRPr="00490AA2" w:rsidRDefault="003E0BC7" w:rsidP="002131DE">
      <w:pPr>
        <w:pStyle w:val="a3"/>
        <w:rPr>
          <w:rFonts w:ascii="Times New Roman" w:hAnsi="Times New Roman"/>
          <w:b/>
          <w:sz w:val="26"/>
          <w:szCs w:val="26"/>
        </w:rPr>
      </w:pPr>
      <w:r w:rsidRPr="003E0BC7">
        <w:rPr>
          <w:rFonts w:ascii="Times New Roman" w:hAnsi="Times New Roman"/>
          <w:b/>
          <w:sz w:val="26"/>
          <w:szCs w:val="26"/>
        </w:rPr>
        <w:t xml:space="preserve">ҠАРАР                                              № </w:t>
      </w:r>
      <w:r w:rsidR="00FF1CDD">
        <w:rPr>
          <w:rFonts w:ascii="Times New Roman" w:hAnsi="Times New Roman"/>
          <w:b/>
          <w:sz w:val="26"/>
          <w:szCs w:val="26"/>
        </w:rPr>
        <w:t>7</w:t>
      </w:r>
      <w:r w:rsidR="00490AA2">
        <w:rPr>
          <w:rFonts w:ascii="Times New Roman" w:hAnsi="Times New Roman"/>
          <w:b/>
          <w:sz w:val="26"/>
          <w:szCs w:val="26"/>
        </w:rPr>
        <w:t xml:space="preserve">  </w:t>
      </w:r>
      <w:r w:rsidRPr="003E0BC7">
        <w:rPr>
          <w:rFonts w:ascii="Times New Roman" w:hAnsi="Times New Roman"/>
          <w:b/>
          <w:sz w:val="26"/>
          <w:szCs w:val="26"/>
        </w:rPr>
        <w:t xml:space="preserve">                           ПОСТАНОВЛЕНИЕ</w:t>
      </w:r>
    </w:p>
    <w:p w:rsidR="002131DE" w:rsidRDefault="000A6A70" w:rsidP="002131DE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15</w:t>
      </w:r>
      <w:r w:rsidR="00FF1CDD">
        <w:rPr>
          <w:rFonts w:ascii="Times New Roman" w:hAnsi="Times New Roman"/>
          <w:sz w:val="26"/>
          <w:szCs w:val="26"/>
        </w:rPr>
        <w:t xml:space="preserve"> март</w:t>
      </w:r>
      <w:r w:rsidR="002131DE" w:rsidRPr="00E04838">
        <w:rPr>
          <w:rFonts w:ascii="Times New Roman" w:hAnsi="Times New Roman"/>
          <w:sz w:val="26"/>
          <w:szCs w:val="26"/>
        </w:rPr>
        <w:t xml:space="preserve"> 202</w:t>
      </w:r>
      <w:r w:rsidR="00FF1CDD">
        <w:rPr>
          <w:rFonts w:ascii="Times New Roman" w:hAnsi="Times New Roman"/>
          <w:sz w:val="26"/>
          <w:szCs w:val="26"/>
        </w:rPr>
        <w:t>3</w:t>
      </w:r>
      <w:r w:rsidR="002131DE" w:rsidRPr="00E04838">
        <w:rPr>
          <w:rFonts w:ascii="Times New Roman" w:hAnsi="Times New Roman"/>
          <w:sz w:val="26"/>
          <w:szCs w:val="26"/>
        </w:rPr>
        <w:t xml:space="preserve"> й.</w:t>
      </w:r>
      <w:r w:rsidR="002131DE" w:rsidRPr="00E04838">
        <w:rPr>
          <w:rFonts w:ascii="Times New Roman" w:hAnsi="Times New Roman"/>
          <w:sz w:val="26"/>
          <w:szCs w:val="26"/>
        </w:rPr>
        <w:tab/>
        <w:t xml:space="preserve">                                       </w:t>
      </w:r>
      <w:r w:rsidR="002131DE">
        <w:rPr>
          <w:rFonts w:ascii="Times New Roman" w:hAnsi="Times New Roman"/>
          <w:sz w:val="26"/>
          <w:szCs w:val="26"/>
        </w:rPr>
        <w:t xml:space="preserve">          </w:t>
      </w:r>
      <w:r w:rsidR="002131DE" w:rsidRPr="00E04838">
        <w:rPr>
          <w:rFonts w:ascii="Times New Roman" w:hAnsi="Times New Roman"/>
          <w:sz w:val="26"/>
          <w:szCs w:val="26"/>
        </w:rPr>
        <w:t xml:space="preserve"> </w:t>
      </w:r>
      <w:r w:rsidR="002131DE">
        <w:rPr>
          <w:rFonts w:ascii="Times New Roman" w:hAnsi="Times New Roman"/>
          <w:sz w:val="26"/>
          <w:szCs w:val="26"/>
        </w:rPr>
        <w:t xml:space="preserve"> </w:t>
      </w:r>
      <w:r w:rsidR="00FF1CDD">
        <w:rPr>
          <w:rFonts w:ascii="Times New Roman" w:hAnsi="Times New Roman"/>
          <w:sz w:val="26"/>
          <w:szCs w:val="26"/>
        </w:rPr>
        <w:t xml:space="preserve">              </w:t>
      </w:r>
      <w:r w:rsidR="002131DE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>15</w:t>
      </w:r>
      <w:r w:rsidR="00FF1CDD">
        <w:rPr>
          <w:rFonts w:ascii="Times New Roman" w:hAnsi="Times New Roman"/>
          <w:sz w:val="26"/>
          <w:szCs w:val="26"/>
        </w:rPr>
        <w:t xml:space="preserve"> марта</w:t>
      </w:r>
      <w:r w:rsidR="002131DE" w:rsidRPr="00E04838">
        <w:rPr>
          <w:rFonts w:ascii="Times New Roman" w:hAnsi="Times New Roman"/>
          <w:sz w:val="26"/>
          <w:szCs w:val="26"/>
        </w:rPr>
        <w:t xml:space="preserve"> 202</w:t>
      </w:r>
      <w:r w:rsidR="00FF1CDD">
        <w:rPr>
          <w:rFonts w:ascii="Times New Roman" w:hAnsi="Times New Roman"/>
          <w:sz w:val="26"/>
          <w:szCs w:val="26"/>
        </w:rPr>
        <w:t>3</w:t>
      </w:r>
      <w:r w:rsidR="002131DE" w:rsidRPr="00E04838">
        <w:rPr>
          <w:rFonts w:ascii="Times New Roman" w:hAnsi="Times New Roman"/>
          <w:sz w:val="26"/>
          <w:szCs w:val="26"/>
        </w:rPr>
        <w:t xml:space="preserve"> г.</w:t>
      </w:r>
    </w:p>
    <w:p w:rsidR="002131DE" w:rsidRPr="00E04838" w:rsidRDefault="002131DE" w:rsidP="002131DE">
      <w:pPr>
        <w:pStyle w:val="a3"/>
        <w:rPr>
          <w:b/>
          <w:sz w:val="26"/>
          <w:szCs w:val="26"/>
        </w:rPr>
      </w:pPr>
    </w:p>
    <w:p w:rsidR="002131DE" w:rsidRPr="002131DE" w:rsidRDefault="002131DE" w:rsidP="002131DE">
      <w:pPr>
        <w:ind w:left="3220"/>
        <w:rPr>
          <w:rFonts w:ascii="Times New Roman" w:hAnsi="Times New Roman" w:cs="Times New Roman"/>
          <w:sz w:val="28"/>
          <w:szCs w:val="28"/>
        </w:rPr>
      </w:pPr>
      <w:r w:rsidRPr="002131DE">
        <w:rPr>
          <w:rFonts w:ascii="Times New Roman" w:hAnsi="Times New Roman" w:cs="Times New Roman"/>
          <w:sz w:val="28"/>
          <w:szCs w:val="28"/>
        </w:rPr>
        <w:t xml:space="preserve">О принятии имущества в состав муниципальной казны сельского поселения </w:t>
      </w:r>
      <w:proofErr w:type="spellStart"/>
      <w:r w:rsidR="003E0BC7">
        <w:rPr>
          <w:rFonts w:ascii="Times New Roman" w:hAnsi="Times New Roman" w:cs="Times New Roman"/>
          <w:sz w:val="28"/>
          <w:szCs w:val="28"/>
        </w:rPr>
        <w:t>Старосуллинский</w:t>
      </w:r>
      <w:proofErr w:type="spellEnd"/>
      <w:r w:rsidR="003E0BC7">
        <w:rPr>
          <w:rFonts w:ascii="Times New Roman" w:hAnsi="Times New Roman" w:cs="Times New Roman"/>
          <w:sz w:val="28"/>
          <w:szCs w:val="28"/>
        </w:rPr>
        <w:t xml:space="preserve"> </w:t>
      </w:r>
      <w:r w:rsidRPr="002131DE">
        <w:rPr>
          <w:rFonts w:ascii="Times New Roman" w:hAnsi="Times New Roman" w:cs="Times New Roman"/>
          <w:sz w:val="28"/>
          <w:szCs w:val="28"/>
        </w:rPr>
        <w:t>сельсовет муниципального района Ермекеевский район Республики Башкортостан</w:t>
      </w:r>
    </w:p>
    <w:p w:rsidR="002131DE" w:rsidRPr="002131DE" w:rsidRDefault="002131DE" w:rsidP="002131DE">
      <w:pPr>
        <w:pStyle w:val="1"/>
        <w:shd w:val="clear" w:color="auto" w:fill="FFFFFF"/>
        <w:spacing w:before="0" w:after="144" w:line="242" w:lineRule="atLeast"/>
        <w:ind w:left="-420" w:firstLine="700"/>
        <w:jc w:val="both"/>
        <w:rPr>
          <w:rFonts w:ascii="Times New Roman" w:eastAsia="Arial Unicode MS" w:hAnsi="Times New Roman"/>
          <w:b w:val="0"/>
          <w:sz w:val="28"/>
          <w:szCs w:val="28"/>
        </w:rPr>
      </w:pPr>
      <w:r w:rsidRPr="002131DE">
        <w:rPr>
          <w:rFonts w:ascii="Times New Roman" w:hAnsi="Times New Roman"/>
          <w:b w:val="0"/>
          <w:sz w:val="28"/>
          <w:szCs w:val="28"/>
        </w:rPr>
        <w:t xml:space="preserve">В соответствии с Федеральным законом Российской </w:t>
      </w:r>
      <w:r w:rsidRPr="002131DE">
        <w:rPr>
          <w:rFonts w:ascii="Times New Roman" w:eastAsia="Arial Unicode MS" w:hAnsi="Times New Roman"/>
          <w:b w:val="0"/>
          <w:sz w:val="28"/>
          <w:szCs w:val="28"/>
        </w:rPr>
        <w:t xml:space="preserve"> Федерации от 06.10.2003 № 131-ФЗ «Об общих принципах организации местного самоуправления в Российской Федерации», </w:t>
      </w:r>
      <w:r w:rsidRPr="002131DE">
        <w:rPr>
          <w:rFonts w:ascii="Times New Roman" w:hAnsi="Times New Roman"/>
          <w:b w:val="0"/>
          <w:sz w:val="28"/>
          <w:szCs w:val="28"/>
        </w:rPr>
        <w:t xml:space="preserve">решением Совета сельского поселения </w:t>
      </w:r>
      <w:proofErr w:type="spellStart"/>
      <w:r w:rsidR="003E0BC7">
        <w:rPr>
          <w:rFonts w:ascii="Times New Roman" w:hAnsi="Times New Roman"/>
          <w:b w:val="0"/>
          <w:sz w:val="28"/>
          <w:szCs w:val="28"/>
        </w:rPr>
        <w:t>Старосуллинский</w:t>
      </w:r>
      <w:proofErr w:type="spellEnd"/>
      <w:r w:rsidR="003E0BC7">
        <w:rPr>
          <w:rFonts w:ascii="Times New Roman" w:hAnsi="Times New Roman"/>
          <w:b w:val="0"/>
          <w:sz w:val="28"/>
          <w:szCs w:val="28"/>
        </w:rPr>
        <w:t xml:space="preserve"> </w:t>
      </w:r>
      <w:r w:rsidRPr="002131DE">
        <w:rPr>
          <w:rFonts w:ascii="Times New Roman" w:hAnsi="Times New Roman"/>
          <w:b w:val="0"/>
          <w:sz w:val="28"/>
          <w:szCs w:val="28"/>
        </w:rPr>
        <w:t xml:space="preserve"> сельсовет муниципального района Ермекеевский район Республики Башкортостан от 12.12.2012 № 21.7.1 «Об утверждении Положения о муниципальной казне</w:t>
      </w:r>
      <w:r w:rsidRPr="002131DE">
        <w:rPr>
          <w:rFonts w:ascii="Times New Roman" w:eastAsia="Arial Unicode MS" w:hAnsi="Times New Roman"/>
          <w:b w:val="0"/>
          <w:sz w:val="28"/>
          <w:szCs w:val="28"/>
        </w:rPr>
        <w:t xml:space="preserve"> </w:t>
      </w:r>
      <w:r w:rsidRPr="002131DE">
        <w:rPr>
          <w:rFonts w:ascii="Times New Roman" w:hAnsi="Times New Roman"/>
          <w:b w:val="0"/>
          <w:sz w:val="28"/>
          <w:szCs w:val="28"/>
        </w:rPr>
        <w:t xml:space="preserve">сельского поселения </w:t>
      </w:r>
      <w:proofErr w:type="spellStart"/>
      <w:r w:rsidR="003E0BC7">
        <w:rPr>
          <w:rFonts w:ascii="Times New Roman" w:hAnsi="Times New Roman"/>
          <w:b w:val="0"/>
          <w:sz w:val="28"/>
          <w:szCs w:val="28"/>
        </w:rPr>
        <w:t>Старосуллинский</w:t>
      </w:r>
      <w:proofErr w:type="spellEnd"/>
      <w:r w:rsidR="003E0BC7">
        <w:rPr>
          <w:rFonts w:ascii="Times New Roman" w:hAnsi="Times New Roman"/>
          <w:b w:val="0"/>
          <w:sz w:val="28"/>
          <w:szCs w:val="28"/>
        </w:rPr>
        <w:t xml:space="preserve"> </w:t>
      </w:r>
      <w:r w:rsidRPr="002131DE">
        <w:rPr>
          <w:rFonts w:ascii="Times New Roman" w:hAnsi="Times New Roman"/>
          <w:b w:val="0"/>
          <w:sz w:val="28"/>
          <w:szCs w:val="28"/>
        </w:rPr>
        <w:t xml:space="preserve"> сельсовет муниципального района Ермекеевский район Республики Башкортостан»</w:t>
      </w:r>
      <w:r w:rsidRPr="002131DE">
        <w:rPr>
          <w:rFonts w:ascii="Times New Roman" w:eastAsia="Arial Unicode MS" w:hAnsi="Times New Roman"/>
          <w:b w:val="0"/>
          <w:sz w:val="28"/>
          <w:szCs w:val="28"/>
        </w:rPr>
        <w:t>,</w:t>
      </w:r>
    </w:p>
    <w:p w:rsidR="002131DE" w:rsidRPr="002131DE" w:rsidRDefault="002131DE" w:rsidP="002131DE">
      <w:pPr>
        <w:ind w:left="-420" w:firstLine="700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2131DE">
        <w:rPr>
          <w:rFonts w:ascii="Times New Roman" w:eastAsia="Arial Unicode MS" w:hAnsi="Times New Roman" w:cs="Times New Roman"/>
          <w:sz w:val="28"/>
          <w:szCs w:val="28"/>
        </w:rPr>
        <w:t>ПОСТАНОВЛЯЮ:</w:t>
      </w:r>
    </w:p>
    <w:p w:rsidR="002131DE" w:rsidRPr="002131DE" w:rsidRDefault="002131DE" w:rsidP="002131DE">
      <w:pPr>
        <w:ind w:left="-4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2131DE">
        <w:rPr>
          <w:rFonts w:ascii="Times New Roman" w:eastAsia="Arial Unicode MS" w:hAnsi="Times New Roman" w:cs="Times New Roman"/>
          <w:sz w:val="28"/>
          <w:szCs w:val="28"/>
        </w:rPr>
        <w:t xml:space="preserve">1. </w:t>
      </w:r>
      <w:r w:rsidRPr="002131DE">
        <w:rPr>
          <w:rFonts w:ascii="Times New Roman" w:hAnsi="Times New Roman" w:cs="Times New Roman"/>
          <w:sz w:val="28"/>
          <w:szCs w:val="28"/>
        </w:rPr>
        <w:t xml:space="preserve">Принять в казну сельского поселения </w:t>
      </w:r>
      <w:proofErr w:type="spellStart"/>
      <w:r w:rsidR="003E0BC7">
        <w:rPr>
          <w:rFonts w:ascii="Times New Roman" w:hAnsi="Times New Roman" w:cs="Times New Roman"/>
          <w:sz w:val="28"/>
          <w:szCs w:val="28"/>
        </w:rPr>
        <w:t>Старосуллинский</w:t>
      </w:r>
      <w:proofErr w:type="spellEnd"/>
      <w:r w:rsidR="003E0BC7">
        <w:rPr>
          <w:rFonts w:ascii="Times New Roman" w:hAnsi="Times New Roman" w:cs="Times New Roman"/>
          <w:sz w:val="28"/>
          <w:szCs w:val="28"/>
        </w:rPr>
        <w:t xml:space="preserve"> </w:t>
      </w:r>
      <w:r w:rsidRPr="002131DE">
        <w:rPr>
          <w:rFonts w:ascii="Times New Roman" w:hAnsi="Times New Roman" w:cs="Times New Roman"/>
          <w:sz w:val="28"/>
          <w:szCs w:val="28"/>
        </w:rPr>
        <w:t>сельсовет муниципального района Ермекеевский район Республики Башкортостан имущество, согласно приложению к настоящему постановлению.</w:t>
      </w:r>
    </w:p>
    <w:p w:rsidR="002131DE" w:rsidRPr="002131DE" w:rsidRDefault="002131DE" w:rsidP="002131DE">
      <w:pPr>
        <w:ind w:left="-420" w:firstLine="70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2131DE">
        <w:rPr>
          <w:rFonts w:ascii="Times New Roman" w:hAnsi="Times New Roman" w:cs="Times New Roman"/>
          <w:sz w:val="28"/>
          <w:szCs w:val="28"/>
        </w:rPr>
        <w:t>2. Внести соответствующие изменения в Реестр муниципального имущества муниципального района Ермекеевский район Республики Башкортостан.</w:t>
      </w:r>
    </w:p>
    <w:p w:rsidR="002131DE" w:rsidRPr="002131DE" w:rsidRDefault="002131DE" w:rsidP="002131DE">
      <w:pPr>
        <w:numPr>
          <w:ilvl w:val="0"/>
          <w:numId w:val="1"/>
        </w:numPr>
        <w:spacing w:after="0" w:line="240" w:lineRule="auto"/>
        <w:ind w:right="-100"/>
        <w:jc w:val="both"/>
        <w:rPr>
          <w:rFonts w:ascii="Times New Roman" w:hAnsi="Times New Roman" w:cs="Times New Roman"/>
          <w:sz w:val="28"/>
          <w:szCs w:val="28"/>
        </w:rPr>
      </w:pPr>
      <w:r w:rsidRPr="002131DE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2131DE" w:rsidRPr="002131DE" w:rsidRDefault="002131DE" w:rsidP="002131DE">
      <w:pPr>
        <w:numPr>
          <w:ilvl w:val="0"/>
          <w:numId w:val="1"/>
        </w:numPr>
        <w:spacing w:after="0" w:line="240" w:lineRule="auto"/>
        <w:ind w:right="-100"/>
        <w:jc w:val="both"/>
        <w:rPr>
          <w:rFonts w:ascii="Times New Roman" w:hAnsi="Times New Roman" w:cs="Times New Roman"/>
          <w:sz w:val="28"/>
          <w:szCs w:val="28"/>
        </w:rPr>
      </w:pPr>
      <w:r w:rsidRPr="002131DE">
        <w:rPr>
          <w:rFonts w:ascii="Times New Roman" w:hAnsi="Times New Roman" w:cs="Times New Roman"/>
          <w:sz w:val="28"/>
          <w:szCs w:val="28"/>
        </w:rPr>
        <w:t>Контроль за исполнением данного постановления оставляю за собой.</w:t>
      </w:r>
    </w:p>
    <w:p w:rsidR="002131DE" w:rsidRPr="002131DE" w:rsidRDefault="002131DE" w:rsidP="002131DE">
      <w:pPr>
        <w:ind w:left="-420" w:right="-100"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2131DE" w:rsidRPr="002131DE" w:rsidRDefault="002131DE" w:rsidP="002131DE">
      <w:pPr>
        <w:ind w:left="-420" w:right="-100"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2131DE" w:rsidRPr="002131DE" w:rsidRDefault="002131DE" w:rsidP="002131DE">
      <w:pPr>
        <w:ind w:left="-420" w:right="-100" w:hanging="6"/>
        <w:jc w:val="both"/>
        <w:rPr>
          <w:rFonts w:ascii="Times New Roman" w:hAnsi="Times New Roman" w:cs="Times New Roman"/>
          <w:sz w:val="28"/>
          <w:szCs w:val="28"/>
        </w:rPr>
      </w:pPr>
      <w:r w:rsidRPr="002131DE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2131DE">
        <w:rPr>
          <w:rFonts w:ascii="Times New Roman" w:hAnsi="Times New Roman" w:cs="Times New Roman"/>
          <w:sz w:val="28"/>
          <w:szCs w:val="28"/>
        </w:rPr>
        <w:tab/>
      </w:r>
      <w:r w:rsidRPr="002131DE">
        <w:rPr>
          <w:rFonts w:ascii="Times New Roman" w:hAnsi="Times New Roman" w:cs="Times New Roman"/>
          <w:sz w:val="28"/>
          <w:szCs w:val="28"/>
        </w:rPr>
        <w:tab/>
      </w:r>
      <w:r w:rsidRPr="002131DE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FD7FE83" wp14:editId="5C4BACE6">
            <wp:simplePos x="0" y="0"/>
            <wp:positionH relativeFrom="column">
              <wp:posOffset>1809750</wp:posOffset>
            </wp:positionH>
            <wp:positionV relativeFrom="paragraph">
              <wp:posOffset>3422015</wp:posOffset>
            </wp:positionV>
            <wp:extent cx="542925" cy="495300"/>
            <wp:effectExtent l="0" t="0" r="0" b="0"/>
            <wp:wrapNone/>
            <wp:docPr id="6" name="Рисунок 6" descr="Описание: зуг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зугр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31DE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5E34CE11" wp14:editId="2AD24C33">
            <wp:simplePos x="0" y="0"/>
            <wp:positionH relativeFrom="column">
              <wp:posOffset>1809750</wp:posOffset>
            </wp:positionH>
            <wp:positionV relativeFrom="paragraph">
              <wp:posOffset>3422015</wp:posOffset>
            </wp:positionV>
            <wp:extent cx="542925" cy="495300"/>
            <wp:effectExtent l="0" t="0" r="0" b="0"/>
            <wp:wrapNone/>
            <wp:docPr id="14" name="Рисунок 14" descr="Описание: зуг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зугр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31DE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2131DE">
        <w:rPr>
          <w:rFonts w:ascii="Times New Roman" w:hAnsi="Times New Roman" w:cs="Times New Roman"/>
          <w:sz w:val="28"/>
          <w:szCs w:val="28"/>
        </w:rPr>
        <w:tab/>
      </w:r>
      <w:r w:rsidR="003E0BC7">
        <w:rPr>
          <w:rFonts w:ascii="Times New Roman" w:hAnsi="Times New Roman" w:cs="Times New Roman"/>
          <w:sz w:val="28"/>
          <w:szCs w:val="28"/>
        </w:rPr>
        <w:t xml:space="preserve"> Р.Х. Абдуллин </w:t>
      </w:r>
    </w:p>
    <w:p w:rsidR="002131DE" w:rsidRDefault="002131DE" w:rsidP="003E0BC7">
      <w:pPr>
        <w:ind w:right="-100"/>
        <w:jc w:val="both"/>
        <w:rPr>
          <w:sz w:val="28"/>
          <w:szCs w:val="28"/>
        </w:rPr>
      </w:pPr>
    </w:p>
    <w:p w:rsidR="002131DE" w:rsidRDefault="002131DE" w:rsidP="002131DE">
      <w:pPr>
        <w:ind w:left="-420" w:right="-100" w:hanging="6"/>
        <w:jc w:val="both"/>
        <w:rPr>
          <w:sz w:val="28"/>
          <w:szCs w:val="28"/>
        </w:rPr>
      </w:pPr>
    </w:p>
    <w:p w:rsidR="00490AA2" w:rsidRDefault="00490AA2" w:rsidP="002131DE">
      <w:pPr>
        <w:ind w:left="-420" w:right="-100" w:hanging="6"/>
        <w:jc w:val="both"/>
        <w:rPr>
          <w:sz w:val="28"/>
          <w:szCs w:val="28"/>
        </w:rPr>
      </w:pPr>
    </w:p>
    <w:p w:rsidR="00623F7B" w:rsidRDefault="00623F7B" w:rsidP="002131DE">
      <w:pPr>
        <w:ind w:left="-420" w:right="-100" w:hanging="6"/>
        <w:jc w:val="both"/>
        <w:rPr>
          <w:sz w:val="28"/>
          <w:szCs w:val="28"/>
        </w:rPr>
      </w:pPr>
    </w:p>
    <w:p w:rsidR="002131DE" w:rsidRPr="002131DE" w:rsidRDefault="002131DE" w:rsidP="002131DE">
      <w:pPr>
        <w:ind w:left="5289" w:right="-100"/>
        <w:jc w:val="both"/>
        <w:rPr>
          <w:rFonts w:ascii="Times New Roman" w:hAnsi="Times New Roman" w:cs="Times New Roman"/>
          <w:sz w:val="28"/>
          <w:szCs w:val="28"/>
        </w:rPr>
      </w:pPr>
      <w:r w:rsidRPr="002131DE">
        <w:rPr>
          <w:rFonts w:ascii="Times New Roman" w:hAnsi="Times New Roman" w:cs="Times New Roman"/>
          <w:color w:val="000000"/>
          <w:sz w:val="18"/>
          <w:szCs w:val="18"/>
        </w:rPr>
        <w:t>Приложение к постановлению главы сельского поселения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2131DE">
        <w:rPr>
          <w:rFonts w:ascii="Times New Roman" w:hAnsi="Times New Roman" w:cs="Times New Roman"/>
          <w:color w:val="000000"/>
          <w:sz w:val="18"/>
          <w:szCs w:val="18"/>
        </w:rPr>
        <w:t xml:space="preserve">    </w:t>
      </w:r>
      <w:proofErr w:type="spellStart"/>
      <w:r w:rsidR="003E0BC7">
        <w:rPr>
          <w:rFonts w:ascii="Times New Roman" w:hAnsi="Times New Roman" w:cs="Times New Roman"/>
          <w:color w:val="000000"/>
          <w:sz w:val="18"/>
          <w:szCs w:val="18"/>
        </w:rPr>
        <w:t>Старосуллинский</w:t>
      </w:r>
      <w:proofErr w:type="spellEnd"/>
      <w:r w:rsidR="003E0BC7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2131DE">
        <w:rPr>
          <w:rFonts w:ascii="Times New Roman" w:hAnsi="Times New Roman" w:cs="Times New Roman"/>
          <w:color w:val="000000"/>
          <w:sz w:val="18"/>
          <w:szCs w:val="18"/>
        </w:rPr>
        <w:t>сельсовет муниципального района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2131DE">
        <w:rPr>
          <w:rFonts w:ascii="Times New Roman" w:hAnsi="Times New Roman" w:cs="Times New Roman"/>
          <w:color w:val="000000"/>
          <w:sz w:val="18"/>
          <w:szCs w:val="18"/>
        </w:rPr>
        <w:t xml:space="preserve">Ермекеевский район Республики Башкортостан № </w:t>
      </w:r>
      <w:r w:rsidR="00AD745A">
        <w:rPr>
          <w:rFonts w:ascii="Times New Roman" w:hAnsi="Times New Roman" w:cs="Times New Roman"/>
          <w:color w:val="000000"/>
          <w:sz w:val="18"/>
          <w:szCs w:val="18"/>
        </w:rPr>
        <w:t>7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2131DE">
        <w:rPr>
          <w:rFonts w:ascii="Times New Roman" w:hAnsi="Times New Roman" w:cs="Times New Roman"/>
          <w:color w:val="000000"/>
          <w:sz w:val="18"/>
          <w:szCs w:val="18"/>
        </w:rPr>
        <w:t xml:space="preserve">от </w:t>
      </w:r>
      <w:r w:rsidR="000A6A70">
        <w:rPr>
          <w:rFonts w:ascii="Times New Roman" w:hAnsi="Times New Roman" w:cs="Times New Roman"/>
          <w:color w:val="000000"/>
          <w:sz w:val="18"/>
          <w:szCs w:val="18"/>
        </w:rPr>
        <w:t>15</w:t>
      </w:r>
      <w:bookmarkStart w:id="0" w:name="_GoBack"/>
      <w:bookmarkEnd w:id="0"/>
      <w:r w:rsidR="00AD745A">
        <w:rPr>
          <w:rFonts w:ascii="Times New Roman" w:hAnsi="Times New Roman" w:cs="Times New Roman"/>
          <w:color w:val="000000"/>
          <w:sz w:val="18"/>
          <w:szCs w:val="18"/>
        </w:rPr>
        <w:t xml:space="preserve"> марта</w:t>
      </w:r>
      <w:r w:rsidRPr="002131DE">
        <w:rPr>
          <w:rFonts w:ascii="Times New Roman" w:hAnsi="Times New Roman" w:cs="Times New Roman"/>
          <w:color w:val="000000"/>
          <w:sz w:val="18"/>
          <w:szCs w:val="18"/>
        </w:rPr>
        <w:t xml:space="preserve"> 202</w:t>
      </w:r>
      <w:r w:rsidR="00AD745A">
        <w:rPr>
          <w:rFonts w:ascii="Times New Roman" w:hAnsi="Times New Roman" w:cs="Times New Roman"/>
          <w:color w:val="000000"/>
          <w:sz w:val="18"/>
          <w:szCs w:val="18"/>
        </w:rPr>
        <w:t>3</w:t>
      </w:r>
      <w:r w:rsidRPr="002131DE">
        <w:rPr>
          <w:rFonts w:ascii="Times New Roman" w:hAnsi="Times New Roman" w:cs="Times New Roman"/>
          <w:color w:val="000000"/>
          <w:sz w:val="18"/>
          <w:szCs w:val="18"/>
        </w:rPr>
        <w:t>г.</w:t>
      </w:r>
    </w:p>
    <w:tbl>
      <w:tblPr>
        <w:tblW w:w="11179" w:type="dxa"/>
        <w:tblInd w:w="-885" w:type="dxa"/>
        <w:tblLook w:val="04A0" w:firstRow="1" w:lastRow="0" w:firstColumn="1" w:lastColumn="0" w:noHBand="0" w:noVBand="1"/>
      </w:tblPr>
      <w:tblGrid>
        <w:gridCol w:w="988"/>
        <w:gridCol w:w="3018"/>
        <w:gridCol w:w="3044"/>
        <w:gridCol w:w="1268"/>
        <w:gridCol w:w="1514"/>
        <w:gridCol w:w="134"/>
        <w:gridCol w:w="538"/>
        <w:gridCol w:w="370"/>
        <w:gridCol w:w="305"/>
      </w:tblGrid>
      <w:tr w:rsidR="002131DE" w:rsidRPr="002131DE" w:rsidTr="00676560">
        <w:trPr>
          <w:gridAfter w:val="2"/>
          <w:wAfter w:w="675" w:type="dxa"/>
          <w:trHeight w:val="491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1DE" w:rsidRPr="002131DE" w:rsidRDefault="002131DE" w:rsidP="0067656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1DE" w:rsidRPr="002131DE" w:rsidRDefault="002131DE" w:rsidP="0067656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1DE" w:rsidRPr="002131DE" w:rsidRDefault="002131DE" w:rsidP="0067656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131DE" w:rsidRPr="002131DE" w:rsidTr="00676560">
        <w:trPr>
          <w:trHeight w:val="55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1DE" w:rsidRPr="002131DE" w:rsidRDefault="002131DE" w:rsidP="0067656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1DE" w:rsidRPr="002131DE" w:rsidRDefault="002131DE" w:rsidP="0067656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1DE" w:rsidRPr="002131DE" w:rsidRDefault="002131DE" w:rsidP="0067656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1DE" w:rsidRPr="002131DE" w:rsidRDefault="002131DE" w:rsidP="0067656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1DE" w:rsidRPr="002131DE" w:rsidRDefault="002131DE" w:rsidP="0067656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131DE" w:rsidRPr="002131DE" w:rsidTr="00676560">
        <w:trPr>
          <w:gridAfter w:val="3"/>
          <w:wAfter w:w="1213" w:type="dxa"/>
          <w:trHeight w:val="644"/>
        </w:trPr>
        <w:tc>
          <w:tcPr>
            <w:tcW w:w="99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31DE" w:rsidRPr="002131DE" w:rsidRDefault="002131DE" w:rsidP="00676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31DE">
              <w:rPr>
                <w:rFonts w:ascii="Times New Roman" w:hAnsi="Times New Roman" w:cs="Times New Roman"/>
                <w:color w:val="000000"/>
              </w:rPr>
              <w:t>Перечень имущества,</w:t>
            </w:r>
          </w:p>
          <w:p w:rsidR="002131DE" w:rsidRPr="002131DE" w:rsidRDefault="002131DE" w:rsidP="00676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31DE">
              <w:rPr>
                <w:rFonts w:ascii="Times New Roman" w:hAnsi="Times New Roman" w:cs="Times New Roman"/>
                <w:color w:val="000000"/>
              </w:rPr>
              <w:t xml:space="preserve"> принимаемый в состав муниципальной казны сельского поселения </w:t>
            </w:r>
            <w:proofErr w:type="spellStart"/>
            <w:r w:rsidR="003E0BC7">
              <w:rPr>
                <w:rFonts w:ascii="Times New Roman" w:hAnsi="Times New Roman" w:cs="Times New Roman"/>
                <w:color w:val="000000"/>
              </w:rPr>
              <w:t>Старосуллинский</w:t>
            </w:r>
            <w:proofErr w:type="spellEnd"/>
            <w:r w:rsidR="003E0BC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131DE">
              <w:rPr>
                <w:rFonts w:ascii="Times New Roman" w:hAnsi="Times New Roman" w:cs="Times New Roman"/>
                <w:color w:val="000000"/>
              </w:rPr>
              <w:t>сельсовет муниципального района Ермекеевский район Республики Башкортостан</w:t>
            </w:r>
          </w:p>
        </w:tc>
      </w:tr>
      <w:tr w:rsidR="002131DE" w:rsidRPr="002131DE" w:rsidTr="00676560">
        <w:trPr>
          <w:gridAfter w:val="3"/>
          <w:wAfter w:w="1214" w:type="dxa"/>
          <w:trHeight w:val="207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1DE" w:rsidRPr="002131DE" w:rsidRDefault="002131DE" w:rsidP="0067656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1DE" w:rsidRPr="002131DE" w:rsidRDefault="002131DE" w:rsidP="0067656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1DE" w:rsidRPr="002131DE" w:rsidRDefault="002131DE" w:rsidP="0067656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1DE" w:rsidRPr="002131DE" w:rsidRDefault="002131DE" w:rsidP="0067656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1DE" w:rsidRPr="002131DE" w:rsidRDefault="002131DE" w:rsidP="0067656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8"/>
        <w:gridCol w:w="2786"/>
        <w:gridCol w:w="2312"/>
        <w:gridCol w:w="1136"/>
        <w:gridCol w:w="1448"/>
        <w:gridCol w:w="1361"/>
      </w:tblGrid>
      <w:tr w:rsidR="00B15E4B" w:rsidRPr="002131DE" w:rsidTr="00B15E4B">
        <w:tc>
          <w:tcPr>
            <w:tcW w:w="528" w:type="dxa"/>
            <w:vAlign w:val="bottom"/>
          </w:tcPr>
          <w:p w:rsidR="00B15E4B" w:rsidRPr="002131DE" w:rsidRDefault="00B15E4B" w:rsidP="00676560">
            <w:pPr>
              <w:rPr>
                <w:rFonts w:ascii="Times New Roman" w:hAnsi="Times New Roman" w:cs="Times New Roman"/>
                <w:color w:val="000000"/>
              </w:rPr>
            </w:pPr>
            <w:r w:rsidRPr="002131DE">
              <w:rPr>
                <w:rFonts w:ascii="Times New Roman" w:hAnsi="Times New Roman" w:cs="Times New Roman"/>
                <w:color w:val="000000"/>
              </w:rPr>
              <w:t xml:space="preserve">№ п/п </w:t>
            </w:r>
          </w:p>
        </w:tc>
        <w:tc>
          <w:tcPr>
            <w:tcW w:w="2786" w:type="dxa"/>
            <w:vAlign w:val="bottom"/>
          </w:tcPr>
          <w:p w:rsidR="00B15E4B" w:rsidRDefault="00B15E4B" w:rsidP="008D0C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31DE">
              <w:rPr>
                <w:rFonts w:ascii="Times New Roman" w:hAnsi="Times New Roman" w:cs="Times New Roman"/>
                <w:color w:val="000000"/>
              </w:rPr>
              <w:t>Наименование объекта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B15E4B" w:rsidRPr="002131DE" w:rsidRDefault="00B15E4B" w:rsidP="008D0C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год приобретения</w:t>
            </w:r>
          </w:p>
        </w:tc>
        <w:tc>
          <w:tcPr>
            <w:tcW w:w="2312" w:type="dxa"/>
            <w:vAlign w:val="bottom"/>
          </w:tcPr>
          <w:p w:rsidR="00B15E4B" w:rsidRPr="002131DE" w:rsidRDefault="00B15E4B" w:rsidP="008D0C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31DE">
              <w:rPr>
                <w:rFonts w:ascii="Times New Roman" w:hAnsi="Times New Roman" w:cs="Times New Roman"/>
                <w:color w:val="000000"/>
              </w:rPr>
              <w:t>Место нахождение</w:t>
            </w:r>
          </w:p>
        </w:tc>
        <w:tc>
          <w:tcPr>
            <w:tcW w:w="1136" w:type="dxa"/>
          </w:tcPr>
          <w:p w:rsidR="00B15E4B" w:rsidRPr="008D0C31" w:rsidRDefault="008D0C31" w:rsidP="008D0C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Общая площадь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кв.м</w:t>
            </w:r>
            <w:proofErr w:type="spellEnd"/>
            <w:proofErr w:type="gramEnd"/>
          </w:p>
        </w:tc>
        <w:tc>
          <w:tcPr>
            <w:tcW w:w="1448" w:type="dxa"/>
            <w:vAlign w:val="bottom"/>
          </w:tcPr>
          <w:p w:rsidR="00B15E4B" w:rsidRPr="002131DE" w:rsidRDefault="00B15E4B" w:rsidP="008D0C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31DE">
              <w:rPr>
                <w:rFonts w:ascii="Times New Roman" w:hAnsi="Times New Roman" w:cs="Times New Roman"/>
                <w:color w:val="000000"/>
              </w:rPr>
              <w:t>Балансовая стоимость руб.</w:t>
            </w:r>
          </w:p>
        </w:tc>
        <w:tc>
          <w:tcPr>
            <w:tcW w:w="1361" w:type="dxa"/>
            <w:vAlign w:val="bottom"/>
          </w:tcPr>
          <w:p w:rsidR="00B15E4B" w:rsidRPr="002131DE" w:rsidRDefault="00B15E4B" w:rsidP="008D0C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31DE">
              <w:rPr>
                <w:rFonts w:ascii="Times New Roman" w:hAnsi="Times New Roman" w:cs="Times New Roman"/>
                <w:color w:val="000000"/>
              </w:rPr>
              <w:t>Остаточная стоимость руб.</w:t>
            </w:r>
          </w:p>
        </w:tc>
      </w:tr>
      <w:tr w:rsidR="00B15E4B" w:rsidRPr="002131DE" w:rsidTr="00B15E4B">
        <w:trPr>
          <w:trHeight w:val="210"/>
        </w:trPr>
        <w:tc>
          <w:tcPr>
            <w:tcW w:w="528" w:type="dxa"/>
          </w:tcPr>
          <w:p w:rsidR="00B15E4B" w:rsidRPr="002131DE" w:rsidRDefault="00B15E4B" w:rsidP="00676560">
            <w:pPr>
              <w:rPr>
                <w:rFonts w:ascii="Times New Roman" w:hAnsi="Times New Roman" w:cs="Times New Roman"/>
              </w:rPr>
            </w:pPr>
            <w:r w:rsidRPr="002131DE">
              <w:rPr>
                <w:rFonts w:ascii="Times New Roman" w:hAnsi="Times New Roman" w:cs="Times New Roman"/>
              </w:rPr>
              <w:t xml:space="preserve">1.   </w:t>
            </w:r>
          </w:p>
        </w:tc>
        <w:tc>
          <w:tcPr>
            <w:tcW w:w="2786" w:type="dxa"/>
          </w:tcPr>
          <w:p w:rsidR="00B15E4B" w:rsidRDefault="00B15E4B" w:rsidP="008D0C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  <w:p w:rsidR="00B15E4B" w:rsidRPr="00B15E4B" w:rsidRDefault="00B15E4B" w:rsidP="008D0C31">
            <w:pPr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02</w:t>
            </w:r>
            <w:r>
              <w:rPr>
                <w:rFonts w:ascii="Times New Roman" w:hAnsi="Times New Roman" w:cs="Times New Roman"/>
              </w:rPr>
              <w:t>:23:110201:767</w:t>
            </w:r>
          </w:p>
        </w:tc>
        <w:tc>
          <w:tcPr>
            <w:tcW w:w="2312" w:type="dxa"/>
          </w:tcPr>
          <w:p w:rsidR="00B15E4B" w:rsidRPr="002131DE" w:rsidRDefault="00B15E4B" w:rsidP="008D0C31">
            <w:pPr>
              <w:jc w:val="center"/>
              <w:rPr>
                <w:rFonts w:ascii="Times New Roman" w:hAnsi="Times New Roman" w:cs="Times New Roman"/>
              </w:rPr>
            </w:pPr>
            <w:r w:rsidRPr="002131DE">
              <w:rPr>
                <w:rFonts w:ascii="Times New Roman" w:eastAsia="Arial Unicode MS" w:hAnsi="Times New Roman" w:cs="Times New Roman"/>
              </w:rPr>
              <w:t>с.</w:t>
            </w:r>
            <w:r>
              <w:rPr>
                <w:rFonts w:ascii="Times New Roman" w:eastAsia="Arial Unicode MS" w:hAnsi="Times New Roman" w:cs="Times New Roman"/>
              </w:rPr>
              <w:t xml:space="preserve"> Новые </w:t>
            </w:r>
            <w:proofErr w:type="spellStart"/>
            <w:r>
              <w:rPr>
                <w:rFonts w:ascii="Times New Roman" w:eastAsia="Arial Unicode MS" w:hAnsi="Times New Roman" w:cs="Times New Roman"/>
              </w:rPr>
              <w:t>Сулли</w:t>
            </w:r>
            <w:proofErr w:type="spellEnd"/>
            <w:r>
              <w:rPr>
                <w:rFonts w:ascii="Times New Roman" w:eastAsia="Arial Unicode MS" w:hAnsi="Times New Roman" w:cs="Times New Roman"/>
              </w:rPr>
              <w:t>, ул.</w:t>
            </w:r>
          </w:p>
        </w:tc>
        <w:tc>
          <w:tcPr>
            <w:tcW w:w="1136" w:type="dxa"/>
          </w:tcPr>
          <w:p w:rsidR="00B15E4B" w:rsidRDefault="008D0C31" w:rsidP="008D0C31">
            <w:pPr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552</w:t>
            </w:r>
          </w:p>
        </w:tc>
        <w:tc>
          <w:tcPr>
            <w:tcW w:w="1448" w:type="dxa"/>
          </w:tcPr>
          <w:p w:rsidR="00B15E4B" w:rsidRPr="002131DE" w:rsidRDefault="00B15E4B" w:rsidP="008D0C31">
            <w:pPr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342 000</w:t>
            </w:r>
            <w:r w:rsidRPr="002131DE">
              <w:rPr>
                <w:rFonts w:ascii="Times New Roman" w:eastAsia="Arial Unicode MS" w:hAnsi="Times New Roman" w:cs="Times New Roman"/>
              </w:rPr>
              <w:t>,00</w:t>
            </w:r>
          </w:p>
        </w:tc>
        <w:tc>
          <w:tcPr>
            <w:tcW w:w="1361" w:type="dxa"/>
          </w:tcPr>
          <w:p w:rsidR="00B15E4B" w:rsidRPr="002131DE" w:rsidRDefault="00B15E4B" w:rsidP="008D0C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342 000,00</w:t>
            </w:r>
          </w:p>
        </w:tc>
      </w:tr>
      <w:tr w:rsidR="00B15E4B" w:rsidRPr="002131DE" w:rsidTr="00B15E4B">
        <w:trPr>
          <w:trHeight w:val="285"/>
        </w:trPr>
        <w:tc>
          <w:tcPr>
            <w:tcW w:w="528" w:type="dxa"/>
          </w:tcPr>
          <w:p w:rsidR="00B15E4B" w:rsidRPr="00B15E4B" w:rsidRDefault="00B15E4B" w:rsidP="00CD1E4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86" w:type="dxa"/>
          </w:tcPr>
          <w:p w:rsidR="00B15E4B" w:rsidRPr="002131DE" w:rsidRDefault="00B15E4B" w:rsidP="008D0C31">
            <w:pPr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                        02:23:110201:765</w:t>
            </w:r>
          </w:p>
        </w:tc>
        <w:tc>
          <w:tcPr>
            <w:tcW w:w="2312" w:type="dxa"/>
          </w:tcPr>
          <w:p w:rsidR="00B15E4B" w:rsidRPr="002131DE" w:rsidRDefault="00B15E4B" w:rsidP="008D0C31">
            <w:pPr>
              <w:jc w:val="center"/>
              <w:rPr>
                <w:rFonts w:ascii="Times New Roman" w:hAnsi="Times New Roman" w:cs="Times New Roman"/>
              </w:rPr>
            </w:pPr>
            <w:r w:rsidRPr="002131DE">
              <w:rPr>
                <w:rFonts w:ascii="Times New Roman" w:eastAsia="Arial Unicode MS" w:hAnsi="Times New Roman" w:cs="Times New Roman"/>
              </w:rPr>
              <w:t>с.</w:t>
            </w:r>
            <w:r>
              <w:rPr>
                <w:rFonts w:ascii="Times New Roman" w:eastAsia="Arial Unicode MS" w:hAnsi="Times New Roman" w:cs="Times New Roman"/>
              </w:rPr>
              <w:t xml:space="preserve"> Новые </w:t>
            </w:r>
            <w:proofErr w:type="spellStart"/>
            <w:r>
              <w:rPr>
                <w:rFonts w:ascii="Times New Roman" w:eastAsia="Arial Unicode MS" w:hAnsi="Times New Roman" w:cs="Times New Roman"/>
              </w:rPr>
              <w:t>Сулли</w:t>
            </w:r>
            <w:proofErr w:type="spellEnd"/>
            <w:r>
              <w:rPr>
                <w:rFonts w:ascii="Times New Roman" w:eastAsia="Arial Unicode MS" w:hAnsi="Times New Roman" w:cs="Times New Roman"/>
              </w:rPr>
              <w:t>, ул.</w:t>
            </w:r>
          </w:p>
        </w:tc>
        <w:tc>
          <w:tcPr>
            <w:tcW w:w="1136" w:type="dxa"/>
          </w:tcPr>
          <w:p w:rsidR="00B15E4B" w:rsidRDefault="008D0C31" w:rsidP="008D0C31">
            <w:pPr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854,6</w:t>
            </w:r>
          </w:p>
        </w:tc>
        <w:tc>
          <w:tcPr>
            <w:tcW w:w="1448" w:type="dxa"/>
          </w:tcPr>
          <w:p w:rsidR="00B15E4B" w:rsidRPr="002131DE" w:rsidRDefault="00B15E4B" w:rsidP="008D0C31">
            <w:pPr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747 000</w:t>
            </w:r>
            <w:r w:rsidRPr="002131DE">
              <w:rPr>
                <w:rFonts w:ascii="Times New Roman" w:eastAsia="Arial Unicode MS" w:hAnsi="Times New Roman" w:cs="Times New Roman"/>
              </w:rPr>
              <w:t>,00</w:t>
            </w:r>
          </w:p>
        </w:tc>
        <w:tc>
          <w:tcPr>
            <w:tcW w:w="1361" w:type="dxa"/>
          </w:tcPr>
          <w:p w:rsidR="00B15E4B" w:rsidRPr="002131DE" w:rsidRDefault="00B15E4B" w:rsidP="008D0C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747 000,00</w:t>
            </w:r>
          </w:p>
        </w:tc>
      </w:tr>
    </w:tbl>
    <w:p w:rsidR="002131DE" w:rsidRPr="002131DE" w:rsidRDefault="002131DE">
      <w:pPr>
        <w:rPr>
          <w:rFonts w:ascii="Times New Roman" w:hAnsi="Times New Roman" w:cs="Times New Roman"/>
        </w:rPr>
      </w:pPr>
    </w:p>
    <w:sectPr w:rsidR="002131DE" w:rsidRPr="00213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2114B9"/>
    <w:multiLevelType w:val="hybridMultilevel"/>
    <w:tmpl w:val="5F06FD02"/>
    <w:lvl w:ilvl="0" w:tplc="8D9ACEF6">
      <w:start w:val="3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1C77"/>
    <w:rsid w:val="000A6A70"/>
    <w:rsid w:val="001B4745"/>
    <w:rsid w:val="002131DE"/>
    <w:rsid w:val="003E0BC7"/>
    <w:rsid w:val="00490AA2"/>
    <w:rsid w:val="00623F7B"/>
    <w:rsid w:val="00722103"/>
    <w:rsid w:val="007B2721"/>
    <w:rsid w:val="00875D8A"/>
    <w:rsid w:val="008D0C31"/>
    <w:rsid w:val="008E15BA"/>
    <w:rsid w:val="009D1C77"/>
    <w:rsid w:val="00AD745A"/>
    <w:rsid w:val="00AE718C"/>
    <w:rsid w:val="00B15E4B"/>
    <w:rsid w:val="00CD1E4F"/>
    <w:rsid w:val="00EC5AC2"/>
    <w:rsid w:val="00FF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071B3"/>
  <w15:docId w15:val="{A64545B0-41B8-4A56-BC0A-E4865C525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131DE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2131D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 Spacing"/>
    <w:link w:val="a4"/>
    <w:uiPriority w:val="1"/>
    <w:qFormat/>
    <w:rsid w:val="002131D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2131DE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213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B4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B47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Professional</cp:lastModifiedBy>
  <cp:revision>3</cp:revision>
  <cp:lastPrinted>2023-04-03T06:53:00Z</cp:lastPrinted>
  <dcterms:created xsi:type="dcterms:W3CDTF">2023-03-28T07:38:00Z</dcterms:created>
  <dcterms:modified xsi:type="dcterms:W3CDTF">2023-04-03T10:14:00Z</dcterms:modified>
</cp:coreProperties>
</file>